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4D49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649FD">
              <w:rPr>
                <w:sz w:val="28"/>
                <w:szCs w:val="28"/>
                <w:lang w:eastAsia="ru-RU"/>
              </w:rPr>
              <w:t xml:space="preserve">Управление экономического развития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4D4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649FD">
              <w:rPr>
                <w:bCs/>
                <w:sz w:val="28"/>
                <w:szCs w:val="28"/>
              </w:rPr>
              <w:t>Нижегородской области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0649FD">
              <w:rPr>
                <w:sz w:val="28"/>
                <w:szCs w:val="28"/>
                <w:lang w:eastAsia="ru-RU"/>
              </w:rPr>
              <w:t xml:space="preserve">Проект постановления Администрации Сосновского муниципального района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5C4C47" w:rsidRDefault="005C4C47" w:rsidP="005C4C4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5C4C47">
              <w:rPr>
                <w:b w:val="0"/>
                <w:sz w:val="28"/>
                <w:szCs w:val="28"/>
              </w:rPr>
              <w:t>«Об утверждении порядка предоставления субъектам малого и среднего</w:t>
            </w:r>
          </w:p>
        </w:tc>
      </w:tr>
      <w:tr w:rsidR="005C4C47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5C4C47" w:rsidRPr="005C4C47" w:rsidRDefault="005C4C47" w:rsidP="005C4C4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5C4C47">
              <w:rPr>
                <w:b w:val="0"/>
                <w:sz w:val="28"/>
                <w:szCs w:val="28"/>
              </w:rPr>
              <w:t>предпринимательства Сосновского муниципального района Нижегородской</w:t>
            </w:r>
          </w:p>
        </w:tc>
      </w:tr>
      <w:tr w:rsidR="005C4C47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5C4C47" w:rsidRPr="005C4C47" w:rsidRDefault="005C4C47" w:rsidP="005C4C4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5C4C47">
              <w:rPr>
                <w:b w:val="0"/>
                <w:sz w:val="28"/>
                <w:szCs w:val="28"/>
              </w:rPr>
              <w:t>области муниципальной поддержки в форме субсидий на организацию</w:t>
            </w:r>
          </w:p>
        </w:tc>
      </w:tr>
      <w:tr w:rsidR="005C4C47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5C4C47" w:rsidRPr="005C4C47" w:rsidRDefault="005C4C47" w:rsidP="005C4C4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5C4C47">
              <w:rPr>
                <w:b w:val="0"/>
                <w:sz w:val="28"/>
                <w:szCs w:val="28"/>
              </w:rPr>
              <w:t>торгового обслуживания жителей малонаселенных или отдаленных</w:t>
            </w:r>
          </w:p>
        </w:tc>
      </w:tr>
      <w:tr w:rsidR="005C4C47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5C4C47" w:rsidRPr="005C4C47" w:rsidRDefault="005C4C47" w:rsidP="005C4C4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5C4C47">
              <w:rPr>
                <w:b w:val="0"/>
                <w:sz w:val="28"/>
                <w:szCs w:val="28"/>
              </w:rPr>
              <w:t>населенных пунктов в порядке возмещения части затрат на горюче-</w:t>
            </w:r>
            <w:r w:rsidRPr="005C4C47">
              <w:rPr>
                <w:sz w:val="28"/>
                <w:szCs w:val="28"/>
              </w:rPr>
              <w:t xml:space="preserve"> </w:t>
            </w:r>
            <w:r w:rsidRPr="005C4C47">
              <w:rPr>
                <w:b w:val="0"/>
                <w:sz w:val="28"/>
                <w:szCs w:val="28"/>
              </w:rPr>
              <w:t>смазочные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5C4C47" w:rsidRDefault="005C4C47" w:rsidP="005C4C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C4C47">
              <w:rPr>
                <w:bCs/>
                <w:sz w:val="28"/>
                <w:szCs w:val="28"/>
              </w:rPr>
              <w:t>материалы в связи с реализацией товаров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E66C73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</w:t>
      </w:r>
      <w:r w:rsidR="005C4C47">
        <w:rPr>
          <w:sz w:val="28"/>
          <w:szCs w:val="28"/>
          <w:u w:val="single"/>
          <w:lang w:eastAsia="ru-RU"/>
        </w:rPr>
        <w:t>12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 w:rsidR="005C4C47">
        <w:rPr>
          <w:sz w:val="28"/>
          <w:szCs w:val="28"/>
          <w:u w:val="single"/>
          <w:lang w:eastAsia="ru-RU"/>
        </w:rPr>
        <w:t>мая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 w:rsidR="000649FD">
        <w:rPr>
          <w:sz w:val="28"/>
          <w:szCs w:val="28"/>
          <w:u w:val="single"/>
          <w:lang w:eastAsia="ru-RU"/>
        </w:rPr>
        <w:t>7</w:t>
      </w:r>
      <w:r>
        <w:rPr>
          <w:sz w:val="28"/>
          <w:szCs w:val="28"/>
          <w:u w:val="single"/>
          <w:lang w:eastAsia="ru-RU"/>
        </w:rPr>
        <w:t xml:space="preserve"> года - "</w:t>
      </w:r>
      <w:r w:rsidR="005C4C47">
        <w:rPr>
          <w:sz w:val="28"/>
          <w:szCs w:val="28"/>
          <w:u w:val="single"/>
          <w:lang w:eastAsia="ru-RU"/>
        </w:rPr>
        <w:t>11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 w:rsidR="005C4C47">
        <w:rPr>
          <w:sz w:val="28"/>
          <w:szCs w:val="28"/>
          <w:u w:val="single"/>
          <w:lang w:eastAsia="ru-RU"/>
        </w:rPr>
        <w:t>июня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 w:rsidR="000649FD">
        <w:rPr>
          <w:sz w:val="28"/>
          <w:szCs w:val="28"/>
          <w:u w:val="single"/>
          <w:lang w:eastAsia="ru-RU"/>
        </w:rPr>
        <w:t>7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5C4C47" w:rsidP="005C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мая</w:t>
            </w:r>
            <w:r w:rsidR="000649FD">
              <w:rPr>
                <w:sz w:val="28"/>
                <w:szCs w:val="28"/>
              </w:rPr>
              <w:t xml:space="preserve"> 2017</w:t>
            </w:r>
            <w:r w:rsidR="00E66C73">
              <w:rPr>
                <w:sz w:val="28"/>
                <w:szCs w:val="28"/>
              </w:rPr>
              <w:t xml:space="preserve"> года – </w:t>
            </w:r>
            <w:r>
              <w:rPr>
                <w:sz w:val="28"/>
                <w:szCs w:val="28"/>
              </w:rPr>
              <w:t>11 июня</w:t>
            </w:r>
            <w:r w:rsidR="0060647B">
              <w:rPr>
                <w:sz w:val="28"/>
                <w:szCs w:val="28"/>
              </w:rPr>
              <w:t xml:space="preserve"> 201</w:t>
            </w:r>
            <w:r w:rsidR="000649FD">
              <w:rPr>
                <w:sz w:val="28"/>
                <w:szCs w:val="28"/>
              </w:rPr>
              <w:t>7</w:t>
            </w:r>
            <w:r w:rsidR="006064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913488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353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1.</w:t>
            </w:r>
            <w:r w:rsidRPr="000649FD">
              <w:rPr>
                <w:sz w:val="28"/>
                <w:szCs w:val="28"/>
                <w:shd w:val="clear" w:color="auto" w:fill="FFFFFF"/>
              </w:rPr>
              <w:t xml:space="preserve"> АНО «Сосновский центр развития бизнеса»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3D59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 xml:space="preserve">2. </w:t>
            </w:r>
            <w:r w:rsidR="003D5967">
              <w:rPr>
                <w:sz w:val="28"/>
                <w:szCs w:val="28"/>
                <w:lang w:eastAsia="ru-RU"/>
              </w:rPr>
              <w:t>ООО «Комфорт»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E66C73" w:rsidP="005C4C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r w:rsidR="00127925">
              <w:rPr>
                <w:sz w:val="28"/>
                <w:szCs w:val="28"/>
                <w:lang w:eastAsia="ru-RU"/>
              </w:rPr>
              <w:t xml:space="preserve">ИП </w:t>
            </w:r>
            <w:r w:rsidR="003D5967">
              <w:rPr>
                <w:sz w:val="28"/>
                <w:szCs w:val="28"/>
                <w:lang w:eastAsia="ru-RU"/>
              </w:rPr>
              <w:t>Морозов В.Г.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2998"/>
      </w:tblGrid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015871" w:rsidRPr="00015871" w:rsidTr="003D5967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АНО «Сосновский центр </w:t>
            </w:r>
            <w:r w:rsidR="00913488" w:rsidRPr="00015871">
              <w:rPr>
                <w:sz w:val="28"/>
                <w:szCs w:val="28"/>
                <w:shd w:val="clear" w:color="auto" w:fill="FFFFFF"/>
              </w:rPr>
              <w:t xml:space="preserve">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3D5967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«Комфорт»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3D5967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ИП</w:t>
            </w:r>
            <w:bookmarkStart w:id="0" w:name="_GoBack"/>
            <w:bookmarkEnd w:id="0"/>
            <w:r>
              <w:rPr>
                <w:sz w:val="28"/>
                <w:szCs w:val="28"/>
                <w:shd w:val="clear" w:color="auto" w:fill="FFFFFF"/>
              </w:rPr>
              <w:t xml:space="preserve"> Морозов В.Г.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</w:tbl>
    <w:p w:rsidR="00E66C73" w:rsidRDefault="00E66C73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Начальник управления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экономического развития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_________________            </w:t>
      </w:r>
      <w:proofErr w:type="spellStart"/>
      <w:r>
        <w:rPr>
          <w:sz w:val="28"/>
          <w:szCs w:val="28"/>
          <w:lang w:eastAsia="ru-RU"/>
        </w:rPr>
        <w:t>Е.Ю.Ремизова</w:t>
      </w:r>
      <w:proofErr w:type="spellEnd"/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p w:rsidR="00434733" w:rsidRDefault="005C4C47" w:rsidP="002A2D22">
      <w:pPr>
        <w:widowControl w:val="0"/>
        <w:autoSpaceDE w:val="0"/>
        <w:autoSpaceDN w:val="0"/>
        <w:adjustRightInd w:val="0"/>
        <w:jc w:val="both"/>
      </w:pPr>
      <w:r>
        <w:t>13</w:t>
      </w:r>
      <w:r w:rsidR="00434733">
        <w:t>.</w:t>
      </w:r>
      <w:r w:rsidR="000649FD">
        <w:t>0</w:t>
      </w:r>
      <w:r>
        <w:t>6</w:t>
      </w:r>
      <w:r w:rsidR="000649FD">
        <w:t>.2017</w:t>
      </w:r>
      <w:r w:rsidR="00434733">
        <w:t xml:space="preserve"> г.</w:t>
      </w:r>
    </w:p>
    <w:sectPr w:rsidR="00434733" w:rsidSect="003D5967">
      <w:footnotePr>
        <w:pos w:val="beneathText"/>
      </w:footnotePr>
      <w:pgSz w:w="11905" w:h="16837"/>
      <w:pgMar w:top="568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D5E7E"/>
    <w:rsid w:val="00127925"/>
    <w:rsid w:val="002A2D22"/>
    <w:rsid w:val="00353CBA"/>
    <w:rsid w:val="003870CF"/>
    <w:rsid w:val="003D5967"/>
    <w:rsid w:val="00434733"/>
    <w:rsid w:val="004D49EC"/>
    <w:rsid w:val="004F1482"/>
    <w:rsid w:val="005C4C47"/>
    <w:rsid w:val="0060647B"/>
    <w:rsid w:val="006A5CFF"/>
    <w:rsid w:val="008A71FF"/>
    <w:rsid w:val="008C41CB"/>
    <w:rsid w:val="00913488"/>
    <w:rsid w:val="00E66C73"/>
    <w:rsid w:val="00EC2A4D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3585-6137-45F2-903E-0EE999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6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16</cp:revision>
  <cp:lastPrinted>2016-09-27T10:42:00Z</cp:lastPrinted>
  <dcterms:created xsi:type="dcterms:W3CDTF">2016-08-30T09:13:00Z</dcterms:created>
  <dcterms:modified xsi:type="dcterms:W3CDTF">2017-06-09T07:07:00Z</dcterms:modified>
</cp:coreProperties>
</file>